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61A6" w14:textId="77777777" w:rsidR="00DD5F29" w:rsidRPr="00DD5F29" w:rsidRDefault="00DD5F29" w:rsidP="00DD5F29">
      <w:pPr>
        <w:spacing w:after="0" w:line="240" w:lineRule="auto"/>
        <w:jc w:val="center"/>
        <w:rPr>
          <w:rFonts w:ascii="Verdana" w:eastAsia="Calibri" w:hAnsi="Verdana" w:cs="Arial"/>
          <w:sz w:val="20"/>
          <w:szCs w:val="20"/>
          <w:lang w:eastAsia="pl-PL"/>
        </w:rPr>
      </w:pPr>
      <w:bookmarkStart w:id="0" w:name="_Hlk45008194"/>
      <w:r w:rsidRPr="00DD5F29">
        <w:rPr>
          <w:rFonts w:ascii="Verdana" w:eastAsia="Calibri" w:hAnsi="Verdana" w:cs="Arial"/>
          <w:sz w:val="20"/>
          <w:szCs w:val="20"/>
          <w:lang w:eastAsia="pl-PL"/>
        </w:rPr>
        <w:t xml:space="preserve">LISTA POPARCIA DLA PROJEKTU OGÓLNOMIEJSKIEGO </w:t>
      </w:r>
    </w:p>
    <w:p w14:paraId="4451E576" w14:textId="77777777" w:rsidR="00DD5F29" w:rsidRPr="00DD5F29" w:rsidRDefault="00DD5F29" w:rsidP="00DD5F29">
      <w:pPr>
        <w:spacing w:after="0" w:line="240" w:lineRule="auto"/>
        <w:jc w:val="center"/>
        <w:rPr>
          <w:rFonts w:ascii="Verdana" w:eastAsia="Calibri" w:hAnsi="Verdana" w:cs="Arial"/>
          <w:sz w:val="16"/>
          <w:szCs w:val="16"/>
          <w:lang w:eastAsia="pl-PL"/>
        </w:rPr>
      </w:pPr>
      <w:r w:rsidRPr="00DD5F29">
        <w:rPr>
          <w:rFonts w:ascii="Verdana" w:eastAsia="Calibri" w:hAnsi="Verdana" w:cs="Arial"/>
          <w:sz w:val="16"/>
          <w:szCs w:val="16"/>
          <w:lang w:eastAsia="pl-PL"/>
        </w:rPr>
        <w:t xml:space="preserve">Wymagane poparcie </w:t>
      </w:r>
      <w:r w:rsidRPr="00DD5F29">
        <w:rPr>
          <w:rFonts w:ascii="Verdana" w:eastAsia="Calibri" w:hAnsi="Verdana" w:cs="Arial"/>
          <w:b/>
          <w:bCs/>
          <w:sz w:val="16"/>
          <w:szCs w:val="16"/>
          <w:lang w:eastAsia="pl-PL"/>
        </w:rPr>
        <w:t>minimum 150 mieszkańców Gliwic</w:t>
      </w:r>
      <w:r w:rsidRPr="00DD5F29">
        <w:rPr>
          <w:rFonts w:ascii="Verdana" w:eastAsia="Calibri" w:hAnsi="Verdana" w:cs="Arial"/>
          <w:sz w:val="16"/>
          <w:szCs w:val="16"/>
          <w:lang w:eastAsia="pl-PL"/>
        </w:rPr>
        <w:t>, z wyłączeniem wnioskodawców.</w:t>
      </w:r>
    </w:p>
    <w:p w14:paraId="14DCB6A3" w14:textId="77777777" w:rsidR="00DD5F29" w:rsidRPr="00DD5F29" w:rsidRDefault="00DD5F29" w:rsidP="00DD5F29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D5F29">
        <w:rPr>
          <w:rFonts w:ascii="Verdana" w:eastAsia="Calibri" w:hAnsi="Verdana" w:cs="Arial"/>
          <w:b/>
          <w:sz w:val="20"/>
          <w:szCs w:val="20"/>
          <w:lang w:eastAsia="pl-PL"/>
        </w:rPr>
        <w:t xml:space="preserve">Ja niżej podpisany oświadczam, że popieram projekt: </w:t>
      </w:r>
    </w:p>
    <w:p w14:paraId="72574BBA" w14:textId="77777777" w:rsidR="00DD5F29" w:rsidRPr="00DD5F29" w:rsidRDefault="00DD5F29" w:rsidP="00DD5F29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1A010779" w14:textId="77777777" w:rsidR="00DD5F29" w:rsidRPr="00DD5F29" w:rsidRDefault="00DD5F29" w:rsidP="00DD5F29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D5F29">
        <w:rPr>
          <w:rFonts w:ascii="Verdana" w:eastAsia="Calibri" w:hAnsi="Verdana" w:cs="Arial"/>
          <w:b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14:paraId="34886BD3" w14:textId="77777777" w:rsidR="00DD5F29" w:rsidRPr="00DD5F29" w:rsidRDefault="00DD5F29" w:rsidP="00DD5F29">
      <w:pPr>
        <w:spacing w:after="0" w:line="240" w:lineRule="auto"/>
        <w:jc w:val="center"/>
        <w:rPr>
          <w:rFonts w:ascii="Verdana" w:eastAsia="Calibri" w:hAnsi="Verdana" w:cs="Times New Roman"/>
          <w:sz w:val="16"/>
          <w:szCs w:val="16"/>
          <w:lang w:eastAsia="pl-PL"/>
        </w:rPr>
      </w:pPr>
      <w:r w:rsidRPr="00DD5F29">
        <w:rPr>
          <w:rFonts w:ascii="Verdana" w:eastAsia="Calibri" w:hAnsi="Verdana" w:cs="Times New Roman"/>
          <w:sz w:val="16"/>
          <w:szCs w:val="16"/>
          <w:lang w:eastAsia="pl-PL"/>
        </w:rPr>
        <w:t>(proponowana nazwa projektu z wniosku)</w:t>
      </w:r>
    </w:p>
    <w:p w14:paraId="709D4056" w14:textId="77777777" w:rsidR="00DD5F29" w:rsidRPr="00DD5F29" w:rsidRDefault="00DD5F29" w:rsidP="00DD5F29">
      <w:pPr>
        <w:spacing w:after="0" w:line="240" w:lineRule="auto"/>
        <w:ind w:left="-567" w:right="-738"/>
        <w:jc w:val="center"/>
        <w:rPr>
          <w:rFonts w:ascii="Verdana" w:eastAsia="Calibri" w:hAnsi="Verdana" w:cs="Times New Roman"/>
          <w:b/>
          <w:sz w:val="16"/>
          <w:szCs w:val="16"/>
          <w:lang w:eastAsia="pl-PL"/>
        </w:rPr>
      </w:pPr>
      <w:r w:rsidRPr="00DD5F29">
        <w:rPr>
          <w:rFonts w:ascii="Verdana" w:eastAsia="Calibri" w:hAnsi="Verdana" w:cs="Times New Roman"/>
          <w:b/>
          <w:sz w:val="16"/>
          <w:szCs w:val="16"/>
          <w:lang w:eastAsia="pl-PL"/>
        </w:rPr>
        <w:t>Osoba zamierzająca poprzeć projekt jest zobowiązana do zapoznania się z informacją o przetwarzaniu danych osobowych</w:t>
      </w:r>
    </w:p>
    <w:p w14:paraId="5BBA1668" w14:textId="77777777" w:rsidR="00DD5F29" w:rsidRPr="00DD5F29" w:rsidRDefault="00DD5F29" w:rsidP="00DD5F29">
      <w:pPr>
        <w:spacing w:after="0" w:line="240" w:lineRule="auto"/>
        <w:ind w:left="-567" w:right="-738"/>
        <w:jc w:val="center"/>
        <w:rPr>
          <w:rFonts w:ascii="Verdana" w:eastAsia="Calibri" w:hAnsi="Verdana" w:cs="Times New Roman"/>
          <w:b/>
          <w:sz w:val="16"/>
          <w:szCs w:val="16"/>
          <w:lang w:eastAsia="pl-PL"/>
        </w:rPr>
      </w:pPr>
      <w:r w:rsidRPr="00DD5F29">
        <w:rPr>
          <w:rFonts w:ascii="Verdana" w:eastAsia="Calibri" w:hAnsi="Verdana" w:cs="Times New Roman"/>
          <w:b/>
          <w:sz w:val="16"/>
          <w:szCs w:val="16"/>
          <w:lang w:eastAsia="pl-PL"/>
        </w:rPr>
        <w:t>znajdującą się na odwrocie niniejszego formularza przed złożeniem podpisu.</w:t>
      </w:r>
    </w:p>
    <w:tbl>
      <w:tblPr>
        <w:tblW w:w="13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961"/>
        <w:gridCol w:w="1985"/>
        <w:gridCol w:w="3288"/>
      </w:tblGrid>
      <w:tr w:rsidR="00DD5F29" w:rsidRPr="00DD5F29" w14:paraId="45DECB7F" w14:textId="77777777" w:rsidTr="00C54DB9">
        <w:trPr>
          <w:trHeight w:val="721"/>
        </w:trPr>
        <w:tc>
          <w:tcPr>
            <w:tcW w:w="567" w:type="dxa"/>
            <w:vAlign w:val="center"/>
          </w:tcPr>
          <w:p w14:paraId="0CFA74AB" w14:textId="77777777" w:rsidR="00DD5F29" w:rsidRPr="00DD5F29" w:rsidRDefault="00DD5F29" w:rsidP="00DD5F2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D5F29"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vAlign w:val="center"/>
          </w:tcPr>
          <w:p w14:paraId="7F5A7246" w14:textId="77777777" w:rsidR="00DD5F29" w:rsidRPr="00DD5F29" w:rsidRDefault="00DD5F29" w:rsidP="00DD5F2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D5F29"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1" w:type="dxa"/>
            <w:vAlign w:val="center"/>
          </w:tcPr>
          <w:p w14:paraId="4BDEE370" w14:textId="77777777" w:rsidR="00DD5F29" w:rsidRPr="00DD5F29" w:rsidRDefault="00DD5F29" w:rsidP="00DD5F2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D5F29"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985" w:type="dxa"/>
            <w:vAlign w:val="center"/>
          </w:tcPr>
          <w:p w14:paraId="40C80AD7" w14:textId="77777777" w:rsidR="00DD5F29" w:rsidRPr="00DD5F29" w:rsidRDefault="00DD5F29" w:rsidP="00DD5F2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D5F29"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88" w:type="dxa"/>
            <w:vAlign w:val="center"/>
          </w:tcPr>
          <w:p w14:paraId="5554BB10" w14:textId="77777777" w:rsidR="00DD5F29" w:rsidRPr="00DD5F29" w:rsidRDefault="00DD5F29" w:rsidP="00DD5F2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DD5F29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pl-PL"/>
              </w:rPr>
              <w:t xml:space="preserve">Podpis – </w:t>
            </w:r>
          </w:p>
          <w:p w14:paraId="2E99304D" w14:textId="77777777" w:rsidR="00DD5F29" w:rsidRPr="00DD5F29" w:rsidRDefault="00DD5F29" w:rsidP="00DD5F2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D5F29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pl-PL"/>
              </w:rPr>
              <w:t xml:space="preserve">popieram projekt oraz zapoznałem się z </w:t>
            </w:r>
            <w:r w:rsidRPr="00DD5F29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informacją o przetwarzaniu danych osobowych</w:t>
            </w:r>
          </w:p>
        </w:tc>
      </w:tr>
      <w:tr w:rsidR="00DD5F29" w:rsidRPr="00DD5F29" w14:paraId="08151336" w14:textId="77777777" w:rsidTr="00C54DB9">
        <w:trPr>
          <w:trHeight w:val="481"/>
        </w:trPr>
        <w:tc>
          <w:tcPr>
            <w:tcW w:w="567" w:type="dxa"/>
          </w:tcPr>
          <w:p w14:paraId="0F319298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BD18152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2F5B1828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54BA89A0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33EA9D3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6605D04D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6A1A3807" w14:textId="77777777" w:rsidTr="00C54DB9">
        <w:trPr>
          <w:trHeight w:val="481"/>
        </w:trPr>
        <w:tc>
          <w:tcPr>
            <w:tcW w:w="567" w:type="dxa"/>
          </w:tcPr>
          <w:p w14:paraId="2B8EAE0C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BB7DB60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7767C39E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62C88B1E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28DEE84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5A041804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28F354E5" w14:textId="77777777" w:rsidTr="00C54DB9">
        <w:trPr>
          <w:trHeight w:val="481"/>
        </w:trPr>
        <w:tc>
          <w:tcPr>
            <w:tcW w:w="567" w:type="dxa"/>
          </w:tcPr>
          <w:p w14:paraId="0AE457F0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50E3B2C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3E00EE89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44CBD8CF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B494B46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25D9A09C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1109AE20" w14:textId="77777777" w:rsidTr="00C54DB9">
        <w:trPr>
          <w:trHeight w:val="481"/>
        </w:trPr>
        <w:tc>
          <w:tcPr>
            <w:tcW w:w="567" w:type="dxa"/>
          </w:tcPr>
          <w:p w14:paraId="1A0C8EF7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6ED54EED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0841D8F4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612CD00C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F363A2C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2E626D59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0DBA48A6" w14:textId="77777777" w:rsidTr="00C54DB9">
        <w:trPr>
          <w:trHeight w:val="481"/>
        </w:trPr>
        <w:tc>
          <w:tcPr>
            <w:tcW w:w="567" w:type="dxa"/>
          </w:tcPr>
          <w:p w14:paraId="3B69BD58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6291A9E4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092F7044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7BF28B69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2DB2984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4CD475DC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00FEF3F0" w14:textId="77777777" w:rsidTr="00C54DB9">
        <w:trPr>
          <w:trHeight w:val="496"/>
        </w:trPr>
        <w:tc>
          <w:tcPr>
            <w:tcW w:w="567" w:type="dxa"/>
          </w:tcPr>
          <w:p w14:paraId="3E81C5F9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394A7BE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48F3E609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4FCCC215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D3E7F29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61A1386F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67DE65E0" w14:textId="77777777" w:rsidTr="00C54DB9">
        <w:trPr>
          <w:trHeight w:val="481"/>
        </w:trPr>
        <w:tc>
          <w:tcPr>
            <w:tcW w:w="567" w:type="dxa"/>
          </w:tcPr>
          <w:p w14:paraId="4FE0EA18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0281857F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3DEB11DC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7E18EBA7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D15687F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5956894E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1FFB4ABE" w14:textId="77777777" w:rsidTr="00C54DB9">
        <w:trPr>
          <w:trHeight w:val="481"/>
        </w:trPr>
        <w:tc>
          <w:tcPr>
            <w:tcW w:w="567" w:type="dxa"/>
          </w:tcPr>
          <w:p w14:paraId="59F73BD5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CBF4513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50C9DCEB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6B2CF650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6F25E30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0B142C7C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16138739" w14:textId="77777777" w:rsidTr="00C54DB9">
        <w:trPr>
          <w:trHeight w:val="481"/>
        </w:trPr>
        <w:tc>
          <w:tcPr>
            <w:tcW w:w="567" w:type="dxa"/>
          </w:tcPr>
          <w:p w14:paraId="066F2F9F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2829D02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17CE430D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5EEEFDCC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18B5E2B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2AA8500B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2BE36145" w14:textId="77777777" w:rsidTr="00C54DB9">
        <w:trPr>
          <w:trHeight w:val="481"/>
        </w:trPr>
        <w:tc>
          <w:tcPr>
            <w:tcW w:w="567" w:type="dxa"/>
          </w:tcPr>
          <w:p w14:paraId="0637454A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169E879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  <w:p w14:paraId="27083377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00AB16FA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E9D37E2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3075A262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7A2EC9E0" w14:textId="77777777" w:rsidTr="00C54DB9">
        <w:trPr>
          <w:trHeight w:val="481"/>
        </w:trPr>
        <w:tc>
          <w:tcPr>
            <w:tcW w:w="567" w:type="dxa"/>
          </w:tcPr>
          <w:p w14:paraId="4D175B79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41D0EC5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39CC5EED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0628F40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101E6C56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06EEDA32" w14:textId="77777777" w:rsidTr="00C54DB9">
        <w:trPr>
          <w:trHeight w:val="481"/>
        </w:trPr>
        <w:tc>
          <w:tcPr>
            <w:tcW w:w="567" w:type="dxa"/>
          </w:tcPr>
          <w:p w14:paraId="70037DC6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0FD083E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16322158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C35F940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5DA7BC47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770C3B33" w14:textId="77777777" w:rsidTr="00C54DB9">
        <w:trPr>
          <w:trHeight w:val="481"/>
        </w:trPr>
        <w:tc>
          <w:tcPr>
            <w:tcW w:w="567" w:type="dxa"/>
          </w:tcPr>
          <w:p w14:paraId="143560F2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ED4E0E7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27C4F894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A810681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52E35A4E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22DD8E01" w14:textId="77777777" w:rsidTr="00C54DB9">
        <w:trPr>
          <w:trHeight w:val="481"/>
        </w:trPr>
        <w:tc>
          <w:tcPr>
            <w:tcW w:w="567" w:type="dxa"/>
          </w:tcPr>
          <w:p w14:paraId="2B47FDB4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03DCA4B5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42A75DB7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9C30488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3991A116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  <w:tr w:rsidR="00DD5F29" w:rsidRPr="00DD5F29" w14:paraId="53E5541B" w14:textId="77777777" w:rsidTr="00C54DB9">
        <w:trPr>
          <w:trHeight w:val="481"/>
        </w:trPr>
        <w:tc>
          <w:tcPr>
            <w:tcW w:w="567" w:type="dxa"/>
          </w:tcPr>
          <w:p w14:paraId="289D7B01" w14:textId="77777777" w:rsidR="00DD5F29" w:rsidRPr="00DD5F29" w:rsidRDefault="00DD5F29" w:rsidP="00DD5F29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C84A982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14:paraId="4867B964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E401103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14:paraId="0AD97836" w14:textId="77777777" w:rsidR="00DD5F29" w:rsidRPr="00DD5F29" w:rsidRDefault="00DD5F29" w:rsidP="00DD5F2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683C4283" w14:textId="77777777" w:rsidR="00DD5F29" w:rsidRPr="00DD5F29" w:rsidRDefault="00DD5F29" w:rsidP="00DD5F29">
      <w:pPr>
        <w:spacing w:after="120" w:line="240" w:lineRule="auto"/>
        <w:rPr>
          <w:rFonts w:ascii="Verdana" w:eastAsia="Calibri" w:hAnsi="Verdana" w:cs="Arial"/>
          <w:color w:val="FF0000"/>
          <w:sz w:val="20"/>
          <w:szCs w:val="20"/>
          <w:lang w:eastAsia="pl-PL"/>
        </w:rPr>
        <w:sectPr w:rsidR="00DD5F29" w:rsidRPr="00DD5F29" w:rsidSect="00EE18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9" w:right="1417" w:bottom="284" w:left="1417" w:header="454" w:footer="567" w:gutter="0"/>
          <w:cols w:space="708"/>
          <w:titlePg/>
          <w:docGrid w:linePitch="360"/>
        </w:sectPr>
      </w:pPr>
    </w:p>
    <w:p w14:paraId="6AD09B7D" w14:textId="77777777" w:rsidR="00DD5F29" w:rsidRPr="00DD5F29" w:rsidRDefault="00DD5F29" w:rsidP="00E41778">
      <w:pPr>
        <w:spacing w:before="240" w:after="240" w:line="276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DD5F29">
        <w:rPr>
          <w:rFonts w:ascii="Verdana" w:eastAsia="Calibri" w:hAnsi="Verdana" w:cs="Arial"/>
          <w:b/>
          <w:bCs/>
          <w:sz w:val="20"/>
          <w:szCs w:val="20"/>
          <w:lang w:eastAsia="pl-PL"/>
        </w:rPr>
        <w:lastRenderedPageBreak/>
        <w:t>Informacja o przetwarzaniu danych osobowych</w:t>
      </w:r>
    </w:p>
    <w:p w14:paraId="5FEA0CEF" w14:textId="77777777" w:rsidR="00DD5F29" w:rsidRPr="00DD5F29" w:rsidRDefault="00DD5F29" w:rsidP="00E41778">
      <w:pPr>
        <w:spacing w:before="240" w:after="240" w:line="276" w:lineRule="auto"/>
        <w:jc w:val="center"/>
        <w:rPr>
          <w:rFonts w:ascii="Verdana" w:eastAsia="Calibri" w:hAnsi="Verdana" w:cs="Arial"/>
          <w:bCs/>
          <w:sz w:val="16"/>
          <w:szCs w:val="16"/>
          <w:vertAlign w:val="superscript"/>
          <w:lang w:eastAsia="pl-PL"/>
        </w:rPr>
      </w:pPr>
      <w:r w:rsidRPr="00DD5F29">
        <w:rPr>
          <w:rFonts w:ascii="Verdana" w:eastAsia="Calibri" w:hAnsi="Verdana" w:cs="Arial"/>
          <w:bCs/>
          <w:sz w:val="16"/>
          <w:szCs w:val="16"/>
          <w:lang w:eastAsia="pl-PL"/>
        </w:rPr>
        <w:t xml:space="preserve">zgodnie z art.13 </w:t>
      </w:r>
      <w:r w:rsidRPr="00DD5F29">
        <w:rPr>
          <w:rFonts w:ascii="Verdana" w:eastAsia="Calibri" w:hAnsi="Verdana" w:cs="Arial"/>
          <w:sz w:val="16"/>
          <w:szCs w:val="16"/>
          <w:lang w:eastAsia="pl-PL"/>
        </w:rPr>
        <w:t xml:space="preserve">Rozporządzenia Parlamentu Europejskiego i Rady (UE) 2016/679 z dnia 27 kwietnia 2016 r. </w:t>
      </w:r>
      <w:r w:rsidRPr="00DD5F29">
        <w:rPr>
          <w:rFonts w:ascii="Verdana" w:eastAsia="Calibri" w:hAnsi="Verdana" w:cs="Arial"/>
          <w:sz w:val="16"/>
          <w:szCs w:val="16"/>
          <w:lang w:eastAsia="pl-PL"/>
        </w:rPr>
        <w:br/>
        <w:t>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DD5F29">
        <w:rPr>
          <w:rFonts w:ascii="Verdana" w:eastAsia="Calibri" w:hAnsi="Verdana" w:cs="Arial"/>
          <w:sz w:val="16"/>
          <w:szCs w:val="16"/>
          <w:lang w:eastAsia="pl-PL"/>
        </w:rPr>
        <w:t>Dz.Urz.UE.L</w:t>
      </w:r>
      <w:proofErr w:type="spellEnd"/>
      <w:r w:rsidRPr="00DD5F29">
        <w:rPr>
          <w:rFonts w:ascii="Verdana" w:eastAsia="Calibri" w:hAnsi="Verdana" w:cs="Arial"/>
          <w:sz w:val="16"/>
          <w:szCs w:val="16"/>
          <w:lang w:eastAsia="pl-PL"/>
        </w:rPr>
        <w:t> Nr 119,  str. 1)</w:t>
      </w:r>
    </w:p>
    <w:p w14:paraId="30FF16D9" w14:textId="77777777" w:rsidR="00DD5F29" w:rsidRPr="00E41778" w:rsidRDefault="00DD5F29" w:rsidP="00E41778">
      <w:pPr>
        <w:pStyle w:val="Akapitzlist"/>
        <w:numPr>
          <w:ilvl w:val="0"/>
          <w:numId w:val="1"/>
        </w:numPr>
        <w:spacing w:after="12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Administratorami danych osobowych są:</w:t>
      </w:r>
    </w:p>
    <w:p w14:paraId="451C5D7F" w14:textId="77777777" w:rsidR="00DD5F29" w:rsidRPr="00DD5F29" w:rsidRDefault="00DD5F29" w:rsidP="00E41778">
      <w:pPr>
        <w:spacing w:after="120" w:line="276" w:lineRule="auto"/>
        <w:ind w:left="709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D5F29">
        <w:rPr>
          <w:rFonts w:ascii="Verdana" w:eastAsia="Times New Roman" w:hAnsi="Verdana" w:cs="Times New Roman"/>
          <w:sz w:val="18"/>
          <w:szCs w:val="18"/>
          <w:lang w:eastAsia="pl-PL"/>
        </w:rPr>
        <w:t>Prezydent Miasta Gliwice, ul. Zwycięstwa 21, 44-100 Gliwice</w:t>
      </w:r>
    </w:p>
    <w:p w14:paraId="6C3BA2BB" w14:textId="77777777" w:rsidR="00DD5F29" w:rsidRPr="00DD5F29" w:rsidRDefault="00DD5F29" w:rsidP="00E41778">
      <w:pPr>
        <w:spacing w:after="120" w:line="276" w:lineRule="auto"/>
        <w:ind w:left="709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D5F29">
        <w:rPr>
          <w:rFonts w:ascii="Verdana" w:eastAsia="Times New Roman" w:hAnsi="Verdana" w:cs="Times New Roman"/>
          <w:sz w:val="18"/>
          <w:szCs w:val="18"/>
          <w:lang w:eastAsia="pl-PL"/>
        </w:rPr>
        <w:t>Centrum 3.0 – Gliwicki Ośrodek Działań Społecznych , ul. Zwycięstwa 1, 44-100 Gliwice, reprezentowane przez dyrektora.</w:t>
      </w:r>
    </w:p>
    <w:p w14:paraId="46DED8B8" w14:textId="77777777" w:rsidR="00DD5F29" w:rsidRPr="00E41778" w:rsidRDefault="00DD5F29" w:rsidP="00E41778">
      <w:pPr>
        <w:pStyle w:val="Akapitzlist"/>
        <w:numPr>
          <w:ilvl w:val="0"/>
          <w:numId w:val="1"/>
        </w:numPr>
        <w:tabs>
          <w:tab w:val="num" w:pos="360"/>
        </w:tabs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Dane kontaktowe inspektora ochrony danych – abi@gods.gliwice.pl.</w:t>
      </w:r>
    </w:p>
    <w:p w14:paraId="6E2CDD30" w14:textId="77777777" w:rsidR="00DD5F29" w:rsidRPr="00E41778" w:rsidRDefault="00DD5F29" w:rsidP="00E41778">
      <w:pPr>
        <w:pStyle w:val="Akapitzlist"/>
        <w:numPr>
          <w:ilvl w:val="0"/>
          <w:numId w:val="1"/>
        </w:numPr>
        <w:tabs>
          <w:tab w:val="num" w:pos="360"/>
        </w:tabs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Celem przetwarzania danych jest weryfikacja uprawnienia do poparcia wniosków zgłaszanych w ramach procedury Gliwickiego Budżetu Obywatelskiego. </w:t>
      </w:r>
    </w:p>
    <w:p w14:paraId="4A2E6C2E" w14:textId="77777777" w:rsidR="00DD5F29" w:rsidRPr="00E41778" w:rsidRDefault="00DD5F29" w:rsidP="00E4177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Podstawa prawna: - przesłanki wynikające z art. 6 ust. 1 lit. c) wypełnienie obowiązku ciążącego na administratorze oraz 6 ust. 1 lit. a) zgoda osoby, której dane dotyczą (telefon i adres poczty elektronicznej)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Dz.Urz.UE.L</w:t>
      </w:r>
      <w:proofErr w:type="spellEnd"/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Nr 119, str. 1); - art. 5a ustawy z dnia 8 marca 1990 r. o samorządzie gminnym (</w:t>
      </w:r>
      <w:proofErr w:type="spellStart"/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t.j</w:t>
      </w:r>
      <w:proofErr w:type="spellEnd"/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Dz.U. z 2021 r. poz. 1372 z </w:t>
      </w:r>
      <w:proofErr w:type="spellStart"/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. zm.); - §2 załącznika do uchwały nr II/26/2018 Rady Miasta Gliwice z dnia 13 grudnia 2018 r. w sprawie Gliwickiego Budżetu Obywatelskiego.</w:t>
      </w:r>
    </w:p>
    <w:p w14:paraId="71F8F05B" w14:textId="77777777" w:rsidR="00DD5F29" w:rsidRPr="00E41778" w:rsidRDefault="00DD5F29" w:rsidP="00E41778">
      <w:pPr>
        <w:pStyle w:val="Akapitzlist"/>
        <w:numPr>
          <w:ilvl w:val="0"/>
          <w:numId w:val="1"/>
        </w:numPr>
        <w:tabs>
          <w:tab w:val="num" w:pos="360"/>
        </w:tabs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Dane osobowe mogą być przekazywane miejskim jednostkom organizacyjnym w celu wykonywania zadań publicznych lub innym podmiotom, jeżeli przepis prawa nakłada na Prezydenta Miasta taki obowiązek.</w:t>
      </w:r>
    </w:p>
    <w:p w14:paraId="7629D67B" w14:textId="77777777" w:rsidR="00DD5F29" w:rsidRPr="00E41778" w:rsidRDefault="00DD5F29" w:rsidP="00E41778">
      <w:pPr>
        <w:pStyle w:val="Akapitzlist"/>
        <w:numPr>
          <w:ilvl w:val="0"/>
          <w:numId w:val="1"/>
        </w:numPr>
        <w:tabs>
          <w:tab w:val="num" w:pos="360"/>
        </w:tabs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Dane będą przechowywane jedynie w okresie niezbędnym do spełnienia celu czyli wyboru zadań do realizacji, a po tym czasie przez okres oraz w zakresie wymaganym przez przepisy powszechnie obowiązującego prawa.</w:t>
      </w:r>
    </w:p>
    <w:p w14:paraId="3E161D9A" w14:textId="77777777" w:rsidR="00DD5F29" w:rsidRPr="00E41778" w:rsidRDefault="00DD5F29" w:rsidP="00E41778">
      <w:pPr>
        <w:pStyle w:val="Akapitzlist"/>
        <w:numPr>
          <w:ilvl w:val="0"/>
          <w:numId w:val="1"/>
        </w:numPr>
        <w:tabs>
          <w:tab w:val="num" w:pos="360"/>
        </w:tabs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Każda osoba, której dane dotyczą może korzystać z następujących uprawnień: </w:t>
      </w:r>
      <w:r w:rsidRPr="00E41778">
        <w:rPr>
          <w:rFonts w:ascii="Verdana" w:eastAsia="Times New Roman" w:hAnsi="Verdana" w:cs="Arial"/>
          <w:sz w:val="18"/>
          <w:szCs w:val="18"/>
          <w:lang w:eastAsia="pl-PL"/>
        </w:rPr>
        <w:t>wystąpienia z żądaniem dostępu do swoich danych osobowych, sprostowania (poprawiania), a w przypadkach uregulowanych przepisami prawa do usunięcia lub ograniczenia ich przetwarzania.</w:t>
      </w:r>
    </w:p>
    <w:p w14:paraId="717A6C97" w14:textId="77777777" w:rsidR="00DD5F29" w:rsidRPr="00E41778" w:rsidRDefault="00DD5F29" w:rsidP="00E41778">
      <w:pPr>
        <w:pStyle w:val="Akapitzlist"/>
        <w:numPr>
          <w:ilvl w:val="0"/>
          <w:numId w:val="1"/>
        </w:numPr>
        <w:tabs>
          <w:tab w:val="num" w:pos="360"/>
        </w:tabs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Osoba, której dane dotyczą, ma prawo wniesienia skargi na przetwarzanie danych niezgodne z przepisami prawa do Prezesa Urzędu Ochrony Danych Osobowych.</w:t>
      </w:r>
    </w:p>
    <w:p w14:paraId="00A4E049" w14:textId="77777777" w:rsidR="00DD5F29" w:rsidRPr="00E41778" w:rsidRDefault="00DD5F29" w:rsidP="00E41778">
      <w:pPr>
        <w:pStyle w:val="Akapitzlist"/>
        <w:numPr>
          <w:ilvl w:val="0"/>
          <w:numId w:val="1"/>
        </w:numPr>
        <w:tabs>
          <w:tab w:val="num" w:pos="360"/>
        </w:tabs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>Podanie danych osobowych jest dobrowolne, jednak niezbędne do weryfikacji uprawnienia do poparcia wniosków zgłaszanych w ramach procedury Gliwickiego Budżetu Obywatelskiego.</w:t>
      </w:r>
    </w:p>
    <w:p w14:paraId="503CF4B6" w14:textId="77777777" w:rsidR="00DD5F29" w:rsidRPr="00E41778" w:rsidRDefault="00DD5F29" w:rsidP="00E41778">
      <w:pPr>
        <w:pStyle w:val="Akapitzlist"/>
        <w:numPr>
          <w:ilvl w:val="0"/>
          <w:numId w:val="1"/>
        </w:numPr>
        <w:tabs>
          <w:tab w:val="num" w:pos="360"/>
        </w:tabs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4177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Dane nie będą podlegać zautomatyzowanemu podejmowaniu decyzji, w tym profilowaniu. </w:t>
      </w:r>
    </w:p>
    <w:bookmarkEnd w:id="0"/>
    <w:p w14:paraId="4D84B9B1" w14:textId="77777777" w:rsidR="00DD5F29" w:rsidRPr="00DD5F29" w:rsidRDefault="00DD5F29" w:rsidP="00DD5F29">
      <w:pPr>
        <w:spacing w:after="120" w:line="240" w:lineRule="auto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77D49CDB" w14:textId="77777777" w:rsidR="00DD5F29" w:rsidRPr="00DD5F29" w:rsidRDefault="00DD5F29" w:rsidP="00DD5F29">
      <w:pPr>
        <w:spacing w:after="120" w:line="240" w:lineRule="auto"/>
        <w:ind w:left="4956" w:firstLine="708"/>
        <w:jc w:val="center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32926A6E" w14:textId="77777777" w:rsidR="00563E39" w:rsidRPr="00DD5F29" w:rsidRDefault="00E41778" w:rsidP="00DD5F29">
      <w:pPr>
        <w:spacing w:after="120" w:line="240" w:lineRule="auto"/>
        <w:rPr>
          <w:rFonts w:ascii="Verdana" w:eastAsia="Calibri" w:hAnsi="Verdana" w:cs="Times New Roman"/>
          <w:i/>
          <w:iCs/>
          <w:sz w:val="20"/>
          <w:szCs w:val="20"/>
          <w:lang w:eastAsia="pl-PL"/>
        </w:rPr>
      </w:pPr>
    </w:p>
    <w:sectPr w:rsidR="00563E39" w:rsidRPr="00DD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000A" w14:textId="77777777" w:rsidR="00AD5B8B" w:rsidRDefault="00340430">
      <w:pPr>
        <w:spacing w:after="0" w:line="240" w:lineRule="auto"/>
      </w:pPr>
      <w:r>
        <w:separator/>
      </w:r>
    </w:p>
  </w:endnote>
  <w:endnote w:type="continuationSeparator" w:id="0">
    <w:p w14:paraId="268C2566" w14:textId="77777777" w:rsidR="00AD5B8B" w:rsidRDefault="0034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811B" w14:textId="77777777" w:rsidR="00D84B38" w:rsidRDefault="00D84B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D2F1" w14:textId="77777777" w:rsidR="00D84B38" w:rsidRDefault="00D84B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E269" w14:textId="77777777" w:rsidR="00D84B38" w:rsidRDefault="00D84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D4F4" w14:textId="77777777" w:rsidR="00AD5B8B" w:rsidRDefault="00340430">
      <w:pPr>
        <w:spacing w:after="0" w:line="240" w:lineRule="auto"/>
      </w:pPr>
      <w:r>
        <w:separator/>
      </w:r>
    </w:p>
  </w:footnote>
  <w:footnote w:type="continuationSeparator" w:id="0">
    <w:p w14:paraId="2C609DFD" w14:textId="77777777" w:rsidR="00AD5B8B" w:rsidRDefault="0034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AB3D" w14:textId="77777777" w:rsidR="00D84B38" w:rsidRDefault="00D84B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2B28" w14:textId="77777777" w:rsidR="00D84B38" w:rsidRDefault="00D84B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5808" w14:textId="3020CC5C" w:rsidR="00F14343" w:rsidRPr="001D239F" w:rsidRDefault="00DD5F29" w:rsidP="00EE182D">
    <w:pPr>
      <w:ind w:left="3720"/>
      <w:jc w:val="right"/>
    </w:pPr>
    <w:bookmarkStart w:id="1" w:name="_Hlk45008163"/>
    <w:bookmarkStart w:id="2" w:name="_Hlk45008164"/>
    <w:r w:rsidRPr="008A48B4">
      <w:rPr>
        <w:rFonts w:ascii="Verdana" w:hAnsi="Verdana"/>
        <w:b/>
        <w:sz w:val="20"/>
        <w:szCs w:val="20"/>
      </w:rPr>
      <w:t xml:space="preserve">GLIWICKI BUDŻET OBYWATELSKI </w:t>
    </w:r>
    <w:r>
      <w:rPr>
        <w:rFonts w:ascii="Verdana" w:hAnsi="Verdana"/>
        <w:b/>
        <w:color w:val="000000"/>
        <w:sz w:val="20"/>
        <w:szCs w:val="20"/>
      </w:rPr>
      <w:t>2023</w:t>
    </w:r>
    <w:r w:rsidRPr="00183AE7">
      <w:rPr>
        <w:rFonts w:ascii="Verdana" w:hAnsi="Verdana"/>
        <w:b/>
        <w:color w:val="000000"/>
        <w:sz w:val="20"/>
        <w:szCs w:val="20"/>
      </w:rPr>
      <w:t xml:space="preserve"> </w:t>
    </w:r>
    <w:r w:rsidRPr="00E4116C">
      <w:rPr>
        <w:rFonts w:ascii="Verdana" w:hAnsi="Verdana"/>
        <w:b/>
        <w:color w:val="FF0000"/>
        <w:sz w:val="20"/>
        <w:szCs w:val="20"/>
      </w:rPr>
      <w:t xml:space="preserve"> </w:t>
    </w:r>
    <w:r w:rsidRPr="008A48B4">
      <w:rPr>
        <w:rFonts w:ascii="Verdana" w:hAnsi="Verdana"/>
        <w:b/>
        <w:sz w:val="20"/>
        <w:szCs w:val="20"/>
      </w:rPr>
      <w:t xml:space="preserve">    </w:t>
    </w:r>
    <w:r>
      <w:rPr>
        <w:rFonts w:ascii="Verdana" w:hAnsi="Verdana"/>
        <w:b/>
        <w:sz w:val="20"/>
        <w:szCs w:val="20"/>
      </w:rPr>
      <w:t xml:space="preserve">           </w:t>
    </w:r>
    <w:r w:rsidRPr="008A48B4">
      <w:rPr>
        <w:rFonts w:ascii="Verdana" w:hAnsi="Verdana" w:cs="Arial"/>
        <w:sz w:val="16"/>
        <w:szCs w:val="16"/>
      </w:rPr>
      <w:t xml:space="preserve">Załącznik nr </w:t>
    </w:r>
    <w:r>
      <w:rPr>
        <w:rFonts w:ascii="Verdana" w:hAnsi="Verdana" w:cs="Arial"/>
        <w:sz w:val="16"/>
        <w:szCs w:val="16"/>
      </w:rPr>
      <w:t xml:space="preserve">4 </w:t>
    </w:r>
    <w:r w:rsidRPr="008A48B4">
      <w:rPr>
        <w:rFonts w:ascii="Verdana" w:hAnsi="Verdana" w:cs="Arial"/>
        <w:sz w:val="16"/>
        <w:szCs w:val="16"/>
      </w:rPr>
      <w:t xml:space="preserve">do </w:t>
    </w:r>
    <w:r w:rsidRPr="00D84B38">
      <w:rPr>
        <w:rFonts w:ascii="Verdana" w:hAnsi="Verdana" w:cs="Arial"/>
        <w:sz w:val="16"/>
        <w:szCs w:val="16"/>
      </w:rPr>
      <w:t>zarządzenia nr PM-</w:t>
    </w:r>
    <w:r w:rsidR="00373977" w:rsidRPr="00D84B38">
      <w:rPr>
        <w:rFonts w:ascii="Verdana" w:hAnsi="Verdana" w:cs="Arial"/>
        <w:sz w:val="16"/>
        <w:szCs w:val="16"/>
      </w:rPr>
      <w:t>5487</w:t>
    </w:r>
    <w:r w:rsidR="00967B0D" w:rsidRPr="00D84B38">
      <w:rPr>
        <w:rFonts w:ascii="Verdana" w:hAnsi="Verdana" w:cs="Arial"/>
        <w:sz w:val="16"/>
        <w:szCs w:val="16"/>
      </w:rPr>
      <w:t>/</w:t>
    </w:r>
    <w:r w:rsidR="00373977" w:rsidRPr="00D84B38">
      <w:rPr>
        <w:rFonts w:ascii="Verdana" w:hAnsi="Verdana" w:cs="Arial"/>
        <w:sz w:val="16"/>
        <w:szCs w:val="16"/>
      </w:rPr>
      <w:t>2022</w:t>
    </w:r>
  </w:p>
  <w:p w14:paraId="5AFD11B5" w14:textId="77777777" w:rsidR="00F14343" w:rsidRPr="001D239F" w:rsidRDefault="00DD5F29" w:rsidP="00EE182D">
    <w:pPr>
      <w:pStyle w:val="Tekstpodstawowy2"/>
      <w:spacing w:after="0" w:line="240" w:lineRule="auto"/>
      <w:ind w:right="72"/>
      <w:jc w:val="right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        </w:t>
    </w:r>
    <w:r w:rsidRPr="001D239F">
      <w:rPr>
        <w:rFonts w:ascii="Verdana" w:hAnsi="Verdana" w:cs="Arial"/>
        <w:sz w:val="16"/>
        <w:szCs w:val="16"/>
      </w:rPr>
      <w:t>P</w:t>
    </w:r>
    <w:r w:rsidR="00373977">
      <w:rPr>
        <w:rFonts w:ascii="Verdana" w:hAnsi="Verdana" w:cs="Arial"/>
        <w:sz w:val="16"/>
        <w:szCs w:val="16"/>
      </w:rPr>
      <w:t>rezydenta Miasta Gliwice z dnia 23.02.2022</w:t>
    </w:r>
    <w:r>
      <w:rPr>
        <w:rFonts w:ascii="Verdana" w:hAnsi="Verdana" w:cs="Arial"/>
        <w:sz w:val="16"/>
        <w:szCs w:val="16"/>
      </w:rPr>
      <w:t xml:space="preserve"> r.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5FA7"/>
    <w:multiLevelType w:val="hybridMultilevel"/>
    <w:tmpl w:val="2C58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29"/>
    <w:rsid w:val="00340430"/>
    <w:rsid w:val="00373977"/>
    <w:rsid w:val="003F1835"/>
    <w:rsid w:val="00967B0D"/>
    <w:rsid w:val="00975578"/>
    <w:rsid w:val="00AD5B8B"/>
    <w:rsid w:val="00D84B38"/>
    <w:rsid w:val="00DD5F29"/>
    <w:rsid w:val="00E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9279"/>
  <w15:chartTrackingRefBased/>
  <w15:docId w15:val="{61DE634B-1F92-4FE8-B9E1-CBC30ED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D5F2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5F2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D5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F2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77"/>
  </w:style>
  <w:style w:type="paragraph" w:styleId="Akapitzlist">
    <w:name w:val="List Paragraph"/>
    <w:basedOn w:val="Normalny"/>
    <w:uiPriority w:val="34"/>
    <w:qFormat/>
    <w:rsid w:val="00E4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Nogieć</dc:creator>
  <cp:keywords/>
  <dc:description/>
  <cp:lastModifiedBy>Ewa Baron</cp:lastModifiedBy>
  <cp:revision>6</cp:revision>
  <dcterms:created xsi:type="dcterms:W3CDTF">2022-02-22T13:24:00Z</dcterms:created>
  <dcterms:modified xsi:type="dcterms:W3CDTF">2022-02-23T12:04:00Z</dcterms:modified>
</cp:coreProperties>
</file>